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45D9" w:rsidRPr="000504D0" w:rsidRDefault="000545D9" w:rsidP="000545D9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4F77">
        <w:rPr>
          <w:rFonts w:ascii="Times New Roman" w:hAnsi="Times New Roman" w:cs="Times New Roman"/>
          <w:b/>
          <w:sz w:val="24"/>
          <w:szCs w:val="24"/>
          <w:lang w:val="ru-RU"/>
        </w:rPr>
        <w:t>Табела 4.3.</w:t>
      </w:r>
      <w:r w:rsidRPr="000504D0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Просечно трајање студија у претходне 3 школске године. Овај податак се добија тако што се за студенте који су дипломирали до краја школске године (до 30.09.) израчуна просечно трајање студирања</w:t>
      </w:r>
      <w:r w:rsidR="00C8104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9372B">
        <w:rPr>
          <w:rFonts w:ascii="Times New Roman" w:hAnsi="Times New Roman" w:cs="Times New Roman"/>
          <w:sz w:val="24"/>
          <w:szCs w:val="24"/>
          <w:lang w:val="ru-RU"/>
        </w:rPr>
        <w:t>М</w:t>
      </w:r>
      <w:r w:rsidR="00C81040">
        <w:rPr>
          <w:rFonts w:ascii="Times New Roman" w:hAnsi="Times New Roman" w:cs="Times New Roman"/>
          <w:sz w:val="24"/>
          <w:szCs w:val="24"/>
          <w:lang w:val="ru-RU"/>
        </w:rPr>
        <w:t xml:space="preserve">АС. </w:t>
      </w:r>
    </w:p>
    <w:tbl>
      <w:tblPr>
        <w:tblW w:w="0" w:type="auto"/>
        <w:jc w:val="center"/>
        <w:tblInd w:w="-301" w:type="dxa"/>
        <w:tblLayout w:type="fixed"/>
        <w:tblLook w:val="0000"/>
      </w:tblPr>
      <w:tblGrid>
        <w:gridCol w:w="1379"/>
        <w:gridCol w:w="1283"/>
        <w:gridCol w:w="1281"/>
        <w:gridCol w:w="12"/>
        <w:gridCol w:w="1264"/>
        <w:gridCol w:w="1281"/>
        <w:gridCol w:w="1272"/>
        <w:gridCol w:w="1287"/>
      </w:tblGrid>
      <w:tr w:rsidR="000545D9" w:rsidRPr="00E14F77" w:rsidTr="00D22AE0">
        <w:trPr>
          <w:trHeight w:val="360"/>
          <w:jc w:val="center"/>
        </w:trPr>
        <w:tc>
          <w:tcPr>
            <w:tcW w:w="1379" w:type="dxa"/>
            <w:vMerge w:val="restart"/>
            <w:tcBorders>
              <w:top w:val="doub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45D9" w:rsidRPr="00E14F77" w:rsidRDefault="000545D9" w:rsidP="0000171D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F77">
              <w:rPr>
                <w:rFonts w:ascii="Times New Roman" w:eastAsia="MS Mincho" w:hAnsi="Times New Roman" w:cs="Times New Roman"/>
                <w:sz w:val="24"/>
                <w:szCs w:val="24"/>
                <w:lang w:val="sr-Cyrl-CS"/>
              </w:rPr>
              <w:t>*Ниво</w:t>
            </w:r>
          </w:p>
          <w:p w:rsidR="000545D9" w:rsidRPr="00E14F77" w:rsidRDefault="000545D9" w:rsidP="0000171D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F77">
              <w:rPr>
                <w:rFonts w:ascii="Times New Roman" w:eastAsia="MS Mincho" w:hAnsi="Times New Roman" w:cs="Times New Roman"/>
                <w:sz w:val="24"/>
                <w:szCs w:val="24"/>
                <w:lang w:val="sr-Cyrl-CS"/>
              </w:rPr>
              <w:t>студија</w:t>
            </w:r>
          </w:p>
        </w:tc>
        <w:tc>
          <w:tcPr>
            <w:tcW w:w="2564" w:type="dxa"/>
            <w:gridSpan w:val="2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0545D9" w:rsidRPr="00EB2AD4" w:rsidRDefault="000545D9" w:rsidP="0000171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F77">
              <w:rPr>
                <w:rFonts w:ascii="Times New Roman" w:eastAsia="MS Mincho" w:hAnsi="Times New Roman" w:cs="Times New Roman"/>
                <w:sz w:val="24"/>
                <w:szCs w:val="24"/>
                <w:lang w:val="sr-Cyrl-CS"/>
              </w:rPr>
              <w:t>201</w:t>
            </w:r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>7</w:t>
            </w:r>
            <w:r w:rsidRPr="00E14F77">
              <w:rPr>
                <w:rFonts w:ascii="Times New Roman" w:eastAsia="MS Mincho" w:hAnsi="Times New Roman" w:cs="Times New Roman"/>
                <w:sz w:val="24"/>
                <w:szCs w:val="24"/>
                <w:lang w:val="sr-Cyrl-CS"/>
              </w:rPr>
              <w:t>/1</w:t>
            </w:r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57" w:type="dxa"/>
            <w:gridSpan w:val="3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0545D9" w:rsidRPr="00EB2AD4" w:rsidRDefault="000545D9" w:rsidP="0000171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F77">
              <w:rPr>
                <w:rFonts w:ascii="Times New Roman" w:eastAsia="MS Mincho" w:hAnsi="Times New Roman" w:cs="Times New Roman"/>
                <w:sz w:val="24"/>
                <w:szCs w:val="24"/>
                <w:lang w:val="sr-Cyrl-CS"/>
              </w:rPr>
              <w:t>201</w:t>
            </w:r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>8</w:t>
            </w:r>
            <w:r w:rsidRPr="00E14F77">
              <w:rPr>
                <w:rFonts w:ascii="Times New Roman" w:eastAsia="MS Mincho" w:hAnsi="Times New Roman" w:cs="Times New Roman"/>
                <w:sz w:val="24"/>
                <w:szCs w:val="24"/>
                <w:lang w:val="sr-Cyrl-CS"/>
              </w:rPr>
              <w:t>/1</w:t>
            </w:r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559" w:type="dxa"/>
            <w:gridSpan w:val="2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0545D9" w:rsidRPr="00E14F77" w:rsidRDefault="000545D9" w:rsidP="0000171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F77">
              <w:rPr>
                <w:rFonts w:ascii="Times New Roman" w:eastAsia="MS Mincho" w:hAnsi="Times New Roman" w:cs="Times New Roman"/>
                <w:sz w:val="24"/>
                <w:szCs w:val="24"/>
                <w:lang w:val="sr-Cyrl-CS"/>
              </w:rPr>
              <w:t>201</w:t>
            </w:r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>9</w:t>
            </w:r>
            <w:r w:rsidRPr="00E14F77">
              <w:rPr>
                <w:rFonts w:ascii="Times New Roman" w:eastAsia="MS Mincho" w:hAnsi="Times New Roman" w:cs="Times New Roman"/>
                <w:sz w:val="24"/>
                <w:szCs w:val="24"/>
                <w:lang w:val="sr-Cyrl-CS"/>
              </w:rPr>
              <w:t>/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val="sr-Cyrl-CS"/>
              </w:rPr>
              <w:t>20</w:t>
            </w:r>
          </w:p>
        </w:tc>
      </w:tr>
      <w:tr w:rsidR="000545D9" w:rsidRPr="00E14F77" w:rsidTr="00D22AE0">
        <w:trPr>
          <w:trHeight w:val="438"/>
          <w:jc w:val="center"/>
        </w:trPr>
        <w:tc>
          <w:tcPr>
            <w:tcW w:w="1379" w:type="dxa"/>
            <w:vMerge/>
            <w:tcBorders>
              <w:top w:val="doub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45D9" w:rsidRPr="00E14F77" w:rsidRDefault="000545D9" w:rsidP="0000171D">
            <w:pPr>
              <w:snapToGrid w:val="0"/>
              <w:spacing w:before="40" w:after="40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283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0545D9" w:rsidRPr="00E14F77" w:rsidRDefault="000545D9" w:rsidP="0000171D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F77">
              <w:rPr>
                <w:rFonts w:ascii="Times New Roman" w:eastAsia="MS Mincho" w:hAnsi="Times New Roman" w:cs="Times New Roman"/>
                <w:sz w:val="24"/>
                <w:szCs w:val="24"/>
                <w:lang w:val="sr-Cyrl-CS"/>
              </w:rPr>
              <w:t>Број</w:t>
            </w:r>
          </w:p>
          <w:p w:rsidR="000545D9" w:rsidRPr="00E14F77" w:rsidRDefault="000545D9" w:rsidP="0000171D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F77">
              <w:rPr>
                <w:rFonts w:ascii="Times New Roman" w:eastAsia="MS Mincho" w:hAnsi="Times New Roman" w:cs="Times New Roman"/>
                <w:sz w:val="24"/>
                <w:szCs w:val="24"/>
                <w:lang w:val="sr-Cyrl-CS"/>
              </w:rPr>
              <w:t>дипломи-</w:t>
            </w:r>
          </w:p>
          <w:p w:rsidR="000545D9" w:rsidRPr="00E14F77" w:rsidRDefault="000545D9" w:rsidP="0000171D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F77">
              <w:rPr>
                <w:rFonts w:ascii="Times New Roman" w:eastAsia="MS Mincho" w:hAnsi="Times New Roman" w:cs="Times New Roman"/>
                <w:sz w:val="24"/>
                <w:szCs w:val="24"/>
                <w:lang w:val="sr-Cyrl-CS"/>
              </w:rPr>
              <w:t>раних</w:t>
            </w:r>
          </w:p>
        </w:tc>
        <w:tc>
          <w:tcPr>
            <w:tcW w:w="1281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0545D9" w:rsidRPr="00E14F77" w:rsidRDefault="000545D9" w:rsidP="0000171D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F77">
              <w:rPr>
                <w:rFonts w:ascii="Times New Roman" w:eastAsia="MS Mincho" w:hAnsi="Times New Roman" w:cs="Times New Roman"/>
                <w:sz w:val="24"/>
                <w:szCs w:val="24"/>
                <w:lang w:val="sr-Cyrl-CS"/>
              </w:rPr>
              <w:t>Просечно трајање студија</w:t>
            </w:r>
          </w:p>
        </w:tc>
        <w:tc>
          <w:tcPr>
            <w:tcW w:w="1276" w:type="dxa"/>
            <w:gridSpan w:val="2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0545D9" w:rsidRPr="00E14F77" w:rsidRDefault="000545D9" w:rsidP="0000171D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F77">
              <w:rPr>
                <w:rFonts w:ascii="Times New Roman" w:eastAsia="MS Mincho" w:hAnsi="Times New Roman" w:cs="Times New Roman"/>
                <w:sz w:val="24"/>
                <w:szCs w:val="24"/>
                <w:lang w:val="sr-Cyrl-CS"/>
              </w:rPr>
              <w:t>Број</w:t>
            </w:r>
          </w:p>
          <w:p w:rsidR="000545D9" w:rsidRPr="00E14F77" w:rsidRDefault="000545D9" w:rsidP="0000171D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F77">
              <w:rPr>
                <w:rFonts w:ascii="Times New Roman" w:eastAsia="MS Mincho" w:hAnsi="Times New Roman" w:cs="Times New Roman"/>
                <w:sz w:val="24"/>
                <w:szCs w:val="24"/>
                <w:lang w:val="sr-Cyrl-CS"/>
              </w:rPr>
              <w:t>дипломи-</w:t>
            </w:r>
          </w:p>
          <w:p w:rsidR="000545D9" w:rsidRPr="00E14F77" w:rsidRDefault="000545D9" w:rsidP="0000171D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F77">
              <w:rPr>
                <w:rFonts w:ascii="Times New Roman" w:eastAsia="MS Mincho" w:hAnsi="Times New Roman" w:cs="Times New Roman"/>
                <w:sz w:val="24"/>
                <w:szCs w:val="24"/>
                <w:lang w:val="sr-Cyrl-CS"/>
              </w:rPr>
              <w:t>раних</w:t>
            </w:r>
          </w:p>
        </w:tc>
        <w:tc>
          <w:tcPr>
            <w:tcW w:w="1281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0545D9" w:rsidRPr="00E14F77" w:rsidRDefault="000545D9" w:rsidP="0000171D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F77">
              <w:rPr>
                <w:rFonts w:ascii="Times New Roman" w:eastAsia="MS Mincho" w:hAnsi="Times New Roman" w:cs="Times New Roman"/>
                <w:sz w:val="24"/>
                <w:szCs w:val="24"/>
                <w:lang w:val="sr-Cyrl-CS"/>
              </w:rPr>
              <w:t>Просечно трајање студија</w:t>
            </w:r>
          </w:p>
        </w:tc>
        <w:tc>
          <w:tcPr>
            <w:tcW w:w="1272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0545D9" w:rsidRPr="00E14F77" w:rsidRDefault="000545D9" w:rsidP="0000171D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F77">
              <w:rPr>
                <w:rFonts w:ascii="Times New Roman" w:eastAsia="MS Mincho" w:hAnsi="Times New Roman" w:cs="Times New Roman"/>
                <w:sz w:val="24"/>
                <w:szCs w:val="24"/>
                <w:lang w:val="sr-Cyrl-CS"/>
              </w:rPr>
              <w:t>Број</w:t>
            </w:r>
          </w:p>
          <w:p w:rsidR="000545D9" w:rsidRPr="00E14F77" w:rsidRDefault="000545D9" w:rsidP="0000171D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F77">
              <w:rPr>
                <w:rFonts w:ascii="Times New Roman" w:eastAsia="MS Mincho" w:hAnsi="Times New Roman" w:cs="Times New Roman"/>
                <w:sz w:val="24"/>
                <w:szCs w:val="24"/>
                <w:lang w:val="sr-Cyrl-CS"/>
              </w:rPr>
              <w:t>дипломи-</w:t>
            </w:r>
          </w:p>
          <w:p w:rsidR="000545D9" w:rsidRPr="00E14F77" w:rsidRDefault="000545D9" w:rsidP="0000171D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F77">
              <w:rPr>
                <w:rFonts w:ascii="Times New Roman" w:eastAsia="MS Mincho" w:hAnsi="Times New Roman" w:cs="Times New Roman"/>
                <w:sz w:val="24"/>
                <w:szCs w:val="24"/>
                <w:lang w:val="sr-Cyrl-CS"/>
              </w:rPr>
              <w:t>раних</w:t>
            </w:r>
          </w:p>
        </w:tc>
        <w:tc>
          <w:tcPr>
            <w:tcW w:w="1287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0545D9" w:rsidRPr="00E14F77" w:rsidRDefault="000545D9" w:rsidP="0000171D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F77">
              <w:rPr>
                <w:rFonts w:ascii="Times New Roman" w:eastAsia="MS Mincho" w:hAnsi="Times New Roman" w:cs="Times New Roman"/>
                <w:sz w:val="24"/>
                <w:szCs w:val="24"/>
                <w:lang w:val="sr-Cyrl-CS"/>
              </w:rPr>
              <w:t>Просечно трајање студија</w:t>
            </w:r>
          </w:p>
        </w:tc>
      </w:tr>
      <w:tr w:rsidR="00B9372B" w:rsidRPr="00E14F77" w:rsidTr="00D22AE0">
        <w:trPr>
          <w:trHeight w:val="159"/>
          <w:jc w:val="center"/>
        </w:trPr>
        <w:tc>
          <w:tcPr>
            <w:tcW w:w="1379" w:type="dxa"/>
            <w:tcBorders>
              <w:top w:val="doub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9372B" w:rsidRPr="00E14F77" w:rsidRDefault="00B9372B" w:rsidP="00D22A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sr-Cyrl-CS"/>
              </w:rPr>
              <w:t xml:space="preserve">Мастер  </w:t>
            </w:r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val="sr-Cyrl-CS"/>
              </w:rPr>
              <w:t>тудије историје уметности</w:t>
            </w:r>
          </w:p>
        </w:tc>
        <w:tc>
          <w:tcPr>
            <w:tcW w:w="1283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9372B" w:rsidRDefault="00B9372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16</w:t>
            </w:r>
          </w:p>
        </w:tc>
        <w:tc>
          <w:tcPr>
            <w:tcW w:w="1293" w:type="dxa"/>
            <w:gridSpan w:val="2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9372B" w:rsidRDefault="00B9372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1,5625</w:t>
            </w:r>
          </w:p>
        </w:tc>
        <w:tc>
          <w:tcPr>
            <w:tcW w:w="126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9372B" w:rsidRDefault="00B9372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25</w:t>
            </w:r>
          </w:p>
        </w:tc>
        <w:tc>
          <w:tcPr>
            <w:tcW w:w="128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9372B" w:rsidRDefault="00B9372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1,6</w:t>
            </w:r>
          </w:p>
        </w:tc>
        <w:tc>
          <w:tcPr>
            <w:tcW w:w="1272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9372B" w:rsidRDefault="00B9372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17</w:t>
            </w:r>
          </w:p>
        </w:tc>
        <w:tc>
          <w:tcPr>
            <w:tcW w:w="1287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bottom"/>
          </w:tcPr>
          <w:p w:rsidR="00B9372B" w:rsidRDefault="00B9372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1,529411</w:t>
            </w:r>
          </w:p>
        </w:tc>
      </w:tr>
    </w:tbl>
    <w:p w:rsidR="00793F1D" w:rsidRDefault="00793F1D"/>
    <w:sectPr w:rsidR="00793F1D" w:rsidSect="00907AC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compat/>
  <w:rsids>
    <w:rsidRoot w:val="000545D9"/>
    <w:rsid w:val="000545D9"/>
    <w:rsid w:val="001D0A78"/>
    <w:rsid w:val="002C5743"/>
    <w:rsid w:val="00793F1D"/>
    <w:rsid w:val="00907AC2"/>
    <w:rsid w:val="00B9372B"/>
    <w:rsid w:val="00C81040"/>
    <w:rsid w:val="00D22A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45D9"/>
    <w:pPr>
      <w:spacing w:after="200" w:line="276" w:lineRule="auto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545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45D9"/>
    <w:rPr>
      <w:rFonts w:ascii="Segoe UI" w:eastAsiaTheme="minorEastAsia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67</Words>
  <Characters>388</Characters>
  <Application>Microsoft Office Word</Application>
  <DocSecurity>0</DocSecurity>
  <Lines>3</Lines>
  <Paragraphs>1</Paragraphs>
  <ScaleCrop>false</ScaleCrop>
  <Company/>
  <LinksUpToDate>false</LinksUpToDate>
  <CharactersWithSpaces>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Mica</dc:creator>
  <cp:keywords/>
  <dc:description/>
  <cp:lastModifiedBy>Centar za muzeologiju i heritologiju</cp:lastModifiedBy>
  <cp:revision>4</cp:revision>
  <dcterms:created xsi:type="dcterms:W3CDTF">2020-10-24T13:15:00Z</dcterms:created>
  <dcterms:modified xsi:type="dcterms:W3CDTF">2021-05-14T15:59:00Z</dcterms:modified>
</cp:coreProperties>
</file>